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Pr="00063CA1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FF"/>
          <w:sz w:val="19"/>
          <w:szCs w:val="19"/>
        </w:rPr>
      </w:pPr>
      <w:r w:rsidRPr="00063CA1">
        <w:rPr>
          <w:b/>
          <w:bCs/>
          <w:i/>
          <w:iCs/>
          <w:color w:val="0000FF"/>
          <w:sz w:val="27"/>
          <w:szCs w:val="27"/>
          <w:u w:val="single"/>
        </w:rPr>
        <w:t>ВОДА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i/>
          <w:iCs/>
          <w:color w:val="0000FF"/>
          <w:sz w:val="27"/>
          <w:szCs w:val="27"/>
        </w:rPr>
      </w:pPr>
      <w:r w:rsidRPr="00063CA1">
        <w:rPr>
          <w:b/>
          <w:bCs/>
          <w:i/>
          <w:iCs/>
          <w:color w:val="0000FF"/>
          <w:sz w:val="27"/>
          <w:szCs w:val="27"/>
        </w:rPr>
        <w:t>Окрашивание воды</w:t>
      </w:r>
    </w:p>
    <w:p w:rsidR="00063CA1" w:rsidRPr="00063CA1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FF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Выявить свойства воды: вода может быть теплой и холодной, может нагревать другие вещества, некоторые вещества в воде растворяются, вода прозрачная, но может менять свою окраску, запах, когда в ней растворяются окрашенные пахучие вещества: чем больше этого вещества, тем интенсивнее цвет и запах; чем теплее вода, тем быстрее растворяется вещество.</w:t>
      </w:r>
    </w:p>
    <w:p w:rsidR="001665C8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Что для этого нужно:</w:t>
      </w:r>
      <w:r>
        <w:rPr>
          <w:color w:val="000000"/>
          <w:sz w:val="27"/>
          <w:szCs w:val="27"/>
        </w:rPr>
        <w:t> </w:t>
      </w:r>
      <w:r w:rsidR="001665C8">
        <w:rPr>
          <w:color w:val="000000"/>
          <w:sz w:val="27"/>
          <w:szCs w:val="27"/>
        </w:rPr>
        <w:t>Емкость с водой (холодной и теплой), кристаллический ароматизированный краситель, палочки для размешивания, мерные стаканчики.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 xml:space="preserve"> Взрослый и </w:t>
      </w:r>
      <w:r w:rsidR="00063CA1">
        <w:rPr>
          <w:color w:val="000000"/>
          <w:sz w:val="27"/>
          <w:szCs w:val="27"/>
        </w:rPr>
        <w:t xml:space="preserve">ребенок </w:t>
      </w:r>
      <w:r>
        <w:rPr>
          <w:color w:val="000000"/>
          <w:sz w:val="27"/>
          <w:szCs w:val="27"/>
        </w:rPr>
        <w:t>рассматривают в воде 2—3 предмета. Выясняют, почему предметы хорошо видны (вода прозрачная) и что произойдет, если в воду опустить рисунок, написанный красками. Определяют, что рисунок размылся, а вода изменила цвет, обсуждают, почему это произошло (частички краски попали в воду). Выясняют, как еще можно окрасить воду (добавить краситель). Взрослый предлагает детям окрасить воду самим (сразу в стаканчиках с теплой и холодной водой), потрогать сначала оба стаканчика, догадаться, почему один теплый, а другой — холодный, потрогать воду рукой, понюхать (без запаха). Взрослый ставит перед детьми задачу узнать, в каком стаканчике краска быстрее растворится, для чего предлагает положить по одной ложке красителя в каждый стаканчик; как изменится окраска, запах воды, если красителя будет больше (вода станет более окрашенной, запах — сильнее). Дети выполняют задание, рассказывают, что получилось. Взрослый предлагаем• положить в теплый стакан еще одну ложку красителя и зарисовать результаты опытов. Затем воду разных цветов сливают в разные емкости (для дальнейшего изготовления цветных льдинок), рассматривая, какой получился цвет.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iCs/>
          <w:color w:val="0000FF"/>
          <w:sz w:val="27"/>
          <w:szCs w:val="27"/>
        </w:rPr>
      </w:pPr>
      <w:r w:rsidRPr="00063CA1">
        <w:rPr>
          <w:b/>
          <w:bCs/>
          <w:iCs/>
          <w:color w:val="0000FF"/>
          <w:sz w:val="27"/>
          <w:szCs w:val="27"/>
        </w:rPr>
        <w:t>Изготовление цветных льдинок</w:t>
      </w:r>
    </w:p>
    <w:p w:rsidR="00063CA1" w:rsidRPr="00063CA1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FF"/>
          <w:sz w:val="19"/>
          <w:szCs w:val="19"/>
        </w:rPr>
      </w:pPr>
    </w:p>
    <w:p w:rsidR="001665C8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Что для этого нужно:</w:t>
      </w:r>
      <w:r>
        <w:rPr>
          <w:color w:val="000000"/>
          <w:sz w:val="27"/>
          <w:szCs w:val="27"/>
        </w:rPr>
        <w:t> </w:t>
      </w:r>
      <w:r w:rsidR="001665C8">
        <w:rPr>
          <w:color w:val="000000"/>
          <w:sz w:val="27"/>
          <w:szCs w:val="27"/>
        </w:rPr>
        <w:t>Емкость с окрашенной водой, разнообразные формочки, веревочки.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</w:t>
      </w:r>
      <w:r w:rsidR="00063CA1">
        <w:rPr>
          <w:color w:val="000000"/>
          <w:sz w:val="27"/>
          <w:szCs w:val="27"/>
        </w:rPr>
        <w:t>Взрослый и ребенок</w:t>
      </w:r>
      <w:r>
        <w:rPr>
          <w:color w:val="000000"/>
          <w:sz w:val="27"/>
          <w:szCs w:val="27"/>
        </w:rPr>
        <w:t xml:space="preserve"> рассматривают цветную льдинку, обсуждают свойства льда (холодный, гладкий, скользкий и др.) и выясняют, как была сделана льдинка; как получилась такая форма (вода приняла форму емкости); как держится веревочка (она примерзла к льдинке). Дети рассматривают обычную воду и окрашенную, вспоминают, как получили последнюю. Дети изготавливают льдинки: заливают две формочки горячей и холодной водой, запоминают свою форму, ставят на два подноса и выносят на улицу. Наблюдают, какая вода (холодная или горячая) быстрее застыла, украшают участок льдинками.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Pr="00063CA1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FF"/>
          <w:sz w:val="19"/>
          <w:szCs w:val="19"/>
        </w:rPr>
      </w:pPr>
      <w:r w:rsidRPr="00063CA1">
        <w:rPr>
          <w:b/>
          <w:bCs/>
          <w:i/>
          <w:iCs/>
          <w:color w:val="0000FF"/>
          <w:sz w:val="27"/>
          <w:szCs w:val="27"/>
          <w:u w:val="single"/>
        </w:rPr>
        <w:t>ВОЗДУХ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Pr="00063CA1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FF"/>
          <w:sz w:val="19"/>
          <w:szCs w:val="19"/>
        </w:rPr>
      </w:pPr>
      <w:r w:rsidRPr="00063CA1">
        <w:rPr>
          <w:b/>
          <w:bCs/>
          <w:i/>
          <w:iCs/>
          <w:color w:val="0000FF"/>
          <w:sz w:val="27"/>
          <w:szCs w:val="27"/>
        </w:rPr>
        <w:t>Поиск воздуха</w:t>
      </w:r>
    </w:p>
    <w:p w:rsidR="001665C8" w:rsidRPr="00063CA1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063CA1">
        <w:rPr>
          <w:b/>
          <w:bCs/>
          <w:i/>
          <w:iCs/>
          <w:color w:val="000000"/>
          <w:sz w:val="27"/>
          <w:szCs w:val="27"/>
        </w:rPr>
        <w:t xml:space="preserve">Как </w:t>
      </w:r>
      <w:r w:rsidR="001665C8" w:rsidRPr="00063CA1">
        <w:rPr>
          <w:b/>
          <w:color w:val="000000"/>
          <w:sz w:val="27"/>
          <w:szCs w:val="27"/>
        </w:rPr>
        <w:t> </w:t>
      </w:r>
      <w:r w:rsidRPr="00063CA1">
        <w:rPr>
          <w:b/>
          <w:color w:val="000000"/>
          <w:sz w:val="27"/>
          <w:szCs w:val="27"/>
        </w:rPr>
        <w:t>о</w:t>
      </w:r>
      <w:r w:rsidR="001665C8" w:rsidRPr="00063CA1">
        <w:rPr>
          <w:b/>
          <w:color w:val="000000"/>
          <w:sz w:val="27"/>
          <w:szCs w:val="27"/>
        </w:rPr>
        <w:t>бнаружить воздух.</w:t>
      </w:r>
    </w:p>
    <w:p w:rsidR="001665C8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Что для этого нужно:</w:t>
      </w:r>
      <w:r>
        <w:rPr>
          <w:color w:val="000000"/>
          <w:sz w:val="27"/>
          <w:szCs w:val="27"/>
        </w:rPr>
        <w:t> </w:t>
      </w:r>
      <w:r w:rsidR="001665C8">
        <w:rPr>
          <w:color w:val="000000"/>
          <w:sz w:val="27"/>
          <w:szCs w:val="27"/>
        </w:rPr>
        <w:t xml:space="preserve"> ленточки, флажки, пакет, воздушные шары, трубочки для коктейля, емкость с водой.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Предложить</w:t>
      </w:r>
      <w:r w:rsidR="00063CA1">
        <w:rPr>
          <w:color w:val="000000"/>
          <w:sz w:val="27"/>
          <w:szCs w:val="27"/>
        </w:rPr>
        <w:t xml:space="preserve"> ребенку</w:t>
      </w:r>
      <w:r>
        <w:rPr>
          <w:color w:val="000000"/>
          <w:sz w:val="27"/>
          <w:szCs w:val="27"/>
        </w:rPr>
        <w:t xml:space="preserve"> доказать с помощью предметов, что вокруг нас есть воздух. </w:t>
      </w:r>
      <w:r w:rsidR="00EC7357">
        <w:rPr>
          <w:color w:val="000000"/>
          <w:sz w:val="27"/>
          <w:szCs w:val="27"/>
        </w:rPr>
        <w:t xml:space="preserve">Ребенок  </w:t>
      </w:r>
      <w:r>
        <w:rPr>
          <w:color w:val="000000"/>
          <w:sz w:val="27"/>
          <w:szCs w:val="27"/>
        </w:rPr>
        <w:t>выбира</w:t>
      </w:r>
      <w:r w:rsidR="00EC7357">
        <w:rPr>
          <w:color w:val="000000"/>
          <w:sz w:val="27"/>
          <w:szCs w:val="27"/>
        </w:rPr>
        <w:t>ет</w:t>
      </w:r>
      <w:r>
        <w:rPr>
          <w:color w:val="000000"/>
          <w:sz w:val="27"/>
          <w:szCs w:val="27"/>
        </w:rPr>
        <w:t xml:space="preserve"> любые предметы, показывают опыт самостоятельно или </w:t>
      </w:r>
      <w:r>
        <w:rPr>
          <w:color w:val="000000"/>
          <w:sz w:val="27"/>
          <w:szCs w:val="27"/>
        </w:rPr>
        <w:lastRenderedPageBreak/>
        <w:t>по выбранной модели. Объясня</w:t>
      </w:r>
      <w:r w:rsidR="00EC7357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 происходящие процессы на основе результата действий с предложенным оснащением (например, ду</w:t>
      </w:r>
      <w:r w:rsidR="00EC7357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 в трубочку, конец которой опущен в воду; надува</w:t>
      </w:r>
      <w:r w:rsidR="00EC7357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 воздушный шарик или целлофановый пакет и др.).</w:t>
      </w:r>
    </w:p>
    <w:p w:rsidR="001665C8" w:rsidRPr="00063CA1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FF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iCs/>
          <w:color w:val="0000FF"/>
          <w:sz w:val="27"/>
          <w:szCs w:val="27"/>
        </w:rPr>
      </w:pPr>
      <w:r w:rsidRPr="00063CA1">
        <w:rPr>
          <w:b/>
          <w:bCs/>
          <w:iCs/>
          <w:color w:val="0000FF"/>
          <w:sz w:val="27"/>
          <w:szCs w:val="27"/>
        </w:rPr>
        <w:t>Что в пакете?</w:t>
      </w:r>
    </w:p>
    <w:p w:rsidR="00063CA1" w:rsidRPr="00063CA1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FF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Выявить свойства воздуха: невидим, без запаха, не имеет формы, сравнить свойства воды и воздуха (воздух легче воды).</w:t>
      </w:r>
    </w:p>
    <w:p w:rsidR="001665C8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Что для этого нужно:</w:t>
      </w:r>
      <w:r>
        <w:rPr>
          <w:color w:val="000000"/>
          <w:sz w:val="27"/>
          <w:szCs w:val="27"/>
        </w:rPr>
        <w:t> </w:t>
      </w:r>
      <w:r w:rsidR="001665C8">
        <w:rPr>
          <w:color w:val="000000"/>
          <w:sz w:val="27"/>
          <w:szCs w:val="27"/>
        </w:rPr>
        <w:t>Два целлофановых пакета (один с водой, другой с воздухом) алгоритм описания свойств воздуха и воды.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 xml:space="preserve"> 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открывают, нюхают и пр. </w:t>
      </w:r>
      <w:proofErr w:type="gramStart"/>
      <w:r>
        <w:rPr>
          <w:color w:val="000000"/>
          <w:sz w:val="27"/>
          <w:szCs w:val="27"/>
        </w:rPr>
        <w:t>Обсуждают, чем похожи и чем отличаются вода и воздух (сходства — прозрачны, не имеют вкуса и запаха, принимают форму сосуда и т.д.; различия — вода тяжелее, льется, в ней растворяются некоторые вещества и застывают, принимая форму сосуда; воздух — невидим, невесом и т.д.).</w:t>
      </w:r>
      <w:proofErr w:type="gramEnd"/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iCs/>
          <w:color w:val="0000FF"/>
          <w:sz w:val="27"/>
          <w:szCs w:val="27"/>
        </w:rPr>
      </w:pPr>
      <w:r w:rsidRPr="00063CA1">
        <w:rPr>
          <w:b/>
          <w:bCs/>
          <w:iCs/>
          <w:color w:val="0000FF"/>
          <w:sz w:val="27"/>
          <w:szCs w:val="27"/>
        </w:rPr>
        <w:t>Загадочные пузырьки</w:t>
      </w:r>
    </w:p>
    <w:p w:rsidR="00063CA1" w:rsidRPr="00063CA1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FF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Обнаружить воздух в других предметах.</w:t>
      </w:r>
    </w:p>
    <w:p w:rsidR="001665C8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Что для этого нужно:</w:t>
      </w:r>
      <w:r>
        <w:rPr>
          <w:color w:val="000000"/>
          <w:sz w:val="27"/>
          <w:szCs w:val="27"/>
        </w:rPr>
        <w:t> </w:t>
      </w:r>
      <w:r w:rsidR="001665C8">
        <w:rPr>
          <w:color w:val="000000"/>
          <w:sz w:val="27"/>
          <w:szCs w:val="27"/>
        </w:rPr>
        <w:t>Емкость с водой, кусочки поролона, брусочек дерева, комочки земли, глина.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> Дети рассматривают твердые предметы, погружают их в воду, наблюдают за выделением воздушных пузырьков. Обсуждают, что это (воздух); откуда он взялся (вода вытеснила воздух). Рассматривают, что изменилось в предметах (намокли, стали тяжелее и пр.).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i/>
          <w:iCs/>
          <w:color w:val="0000FF"/>
          <w:sz w:val="27"/>
          <w:szCs w:val="27"/>
        </w:rPr>
      </w:pPr>
      <w:r w:rsidRPr="00063CA1">
        <w:rPr>
          <w:b/>
          <w:bCs/>
          <w:i/>
          <w:iCs/>
          <w:color w:val="0000FF"/>
          <w:sz w:val="27"/>
          <w:szCs w:val="27"/>
        </w:rPr>
        <w:t>Надувание мыльных пузырей</w:t>
      </w:r>
    </w:p>
    <w:p w:rsidR="00063CA1" w:rsidRPr="00063CA1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FF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Обнаружить воздух</w:t>
      </w:r>
      <w:r w:rsidR="00063CA1">
        <w:rPr>
          <w:color w:val="000000"/>
          <w:sz w:val="27"/>
          <w:szCs w:val="27"/>
        </w:rPr>
        <w:t>, доказать, что воздух занимает</w:t>
      </w:r>
      <w:r>
        <w:rPr>
          <w:color w:val="000000"/>
          <w:sz w:val="27"/>
          <w:szCs w:val="27"/>
        </w:rPr>
        <w:t>, место.</w:t>
      </w:r>
    </w:p>
    <w:p w:rsidR="001665C8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Что для этого нужно</w:t>
      </w:r>
      <w:r w:rsidR="001665C8" w:rsidRPr="00063CA1">
        <w:rPr>
          <w:b/>
          <w:bCs/>
          <w:iCs/>
          <w:color w:val="000000"/>
          <w:sz w:val="27"/>
          <w:szCs w:val="27"/>
        </w:rPr>
        <w:t>:</w:t>
      </w:r>
      <w:r w:rsidR="001665C8" w:rsidRPr="00063CA1">
        <w:rPr>
          <w:color w:val="000000"/>
          <w:sz w:val="27"/>
          <w:szCs w:val="27"/>
        </w:rPr>
        <w:t> </w:t>
      </w:r>
      <w:r w:rsidR="001665C8">
        <w:rPr>
          <w:color w:val="000000"/>
          <w:sz w:val="27"/>
          <w:szCs w:val="27"/>
        </w:rPr>
        <w:t>Соломинки длиной 10 см разного размера, крестообразно расщепленные на конце; мыльный раствор.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 xml:space="preserve"> Взрослый вместе с детьми по алгоритму разводит мыльный раствор и надувает разные по размеру пузыри. Проводит конкурс «Самый большой пузырь». Выясняет, почему надувается и лопается мыльный пузырь (в каплю воды попадает воздух; чем его больше, тем больше пузырь; лопается мыльный пузырь, когда воздуха становится очень </w:t>
      </w:r>
      <w:proofErr w:type="gramStart"/>
      <w:r>
        <w:rPr>
          <w:color w:val="000000"/>
          <w:sz w:val="27"/>
          <w:szCs w:val="27"/>
        </w:rPr>
        <w:t>много</w:t>
      </w:r>
      <w:proofErr w:type="gramEnd"/>
      <w:r>
        <w:rPr>
          <w:color w:val="000000"/>
          <w:sz w:val="27"/>
          <w:szCs w:val="27"/>
        </w:rPr>
        <w:t xml:space="preserve"> и он не помещается в капле или когда задеваешь и рвешь его оболочку). Обсуждают, как надуть самый большой пузырь (надувать осторожно, долго к нему не прикасаться).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Pr="00063CA1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FF"/>
          <w:sz w:val="19"/>
          <w:szCs w:val="19"/>
        </w:rPr>
      </w:pPr>
      <w:r w:rsidRPr="00063CA1">
        <w:rPr>
          <w:b/>
          <w:bCs/>
          <w:iCs/>
          <w:color w:val="0000FF"/>
          <w:sz w:val="27"/>
          <w:szCs w:val="27"/>
        </w:rPr>
        <w:t>Морской бой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Выявить, что воздух легче воды, имеет силу.</w:t>
      </w:r>
    </w:p>
    <w:p w:rsidR="001665C8" w:rsidRDefault="00063CA1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Что для этого нужно</w:t>
      </w:r>
      <w:r w:rsidR="001665C8">
        <w:rPr>
          <w:b/>
          <w:bCs/>
          <w:i/>
          <w:iCs/>
          <w:color w:val="000000"/>
          <w:sz w:val="27"/>
          <w:szCs w:val="27"/>
        </w:rPr>
        <w:t>:</w:t>
      </w:r>
      <w:r w:rsidR="001665C8">
        <w:rPr>
          <w:color w:val="000000"/>
          <w:sz w:val="27"/>
          <w:szCs w:val="27"/>
        </w:rPr>
        <w:t> Емкость с водой, бумага (прямоугольник) для корабликов.</w:t>
      </w: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Ход:</w:t>
      </w:r>
      <w:r>
        <w:rPr>
          <w:color w:val="000000"/>
          <w:sz w:val="27"/>
          <w:szCs w:val="27"/>
        </w:rPr>
        <w:t xml:space="preserve"> Взрослый вместе с детьми обсуждает, что может произойти с лодками, если будет сильный ветер (они могут утонуть). Затем предлагает поиграть в морской бой, для чего сделать кораблики из бумаги и топить корабли противника. Дети делятся на пары и дуют на лодки друг друга (одновременно или по очереди), пока </w:t>
      </w:r>
      <w:proofErr w:type="gramStart"/>
      <w:r>
        <w:rPr>
          <w:color w:val="000000"/>
          <w:sz w:val="27"/>
          <w:szCs w:val="27"/>
        </w:rPr>
        <w:t>чья-нибудь</w:t>
      </w:r>
      <w:proofErr w:type="gramEnd"/>
      <w:r>
        <w:rPr>
          <w:color w:val="000000"/>
          <w:sz w:val="27"/>
          <w:szCs w:val="27"/>
        </w:rPr>
        <w:t xml:space="preserve"> не перевернется. Взрослый определяет победителей, обсуждает, как дуть, чтобы ветер был сильнее и резче (набирать больше воздуха, сильнее и резче его выдыхать).</w:t>
      </w:r>
    </w:p>
    <w:p w:rsidR="00063CA1" w:rsidRPr="00063CA1" w:rsidRDefault="00063CA1" w:rsidP="00063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  <w:r w:rsidRPr="00063CA1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lastRenderedPageBreak/>
        <w:t>Занимательные опыты на кухне.</w:t>
      </w:r>
    </w:p>
    <w:p w:rsidR="00063CA1" w:rsidRDefault="00063CA1" w:rsidP="00063C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063CA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Живые дрожжи</w:t>
      </w:r>
    </w:p>
    <w:p w:rsidR="00063CA1" w:rsidRPr="00063CA1" w:rsidRDefault="00063CA1" w:rsidP="00063C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63CA1" w:rsidRPr="00063CA1" w:rsidRDefault="00063CA1" w:rsidP="00063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Pr="0006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Известная русская пословица гласит: «Изба красна не углами, а пирогами». Пироги мы, правда, печь не будем. Хотя, почему и нет? Тем более что дрожжи у нас на кухне есть всегда. Но прежде покажем опыт, а потом можно взяться и за пироги.</w:t>
      </w:r>
    </w:p>
    <w:p w:rsidR="00063CA1" w:rsidRPr="00063CA1" w:rsidRDefault="00063CA1" w:rsidP="00063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06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Расскажите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«поднимает» тесто, делает его пышным и вкусным.</w:t>
      </w:r>
    </w:p>
    <w:p w:rsidR="00063CA1" w:rsidRPr="00063CA1" w:rsidRDefault="00063CA1" w:rsidP="00063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Pr="0006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</w:t>
      </w:r>
    </w:p>
    <w:p w:rsidR="00063CA1" w:rsidRPr="00063CA1" w:rsidRDefault="00063CA1" w:rsidP="00063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Pr="0006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их оживим. Налейте в кувшин две столовых ложки теплой воды, добавьте в нее две чайной ложки дрожжей, затем одну чайную ложку сахара и перемешайте.</w:t>
      </w:r>
    </w:p>
    <w:p w:rsidR="00063CA1" w:rsidRPr="00063CA1" w:rsidRDefault="00063CA1" w:rsidP="00063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06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Дрожжевую смесь вылейте в бутылку, натянув на ее горлышко воздушный шарик. Поставьте бутылку в миску с теплой водой.</w:t>
      </w:r>
    </w:p>
    <w:p w:rsidR="00063CA1" w:rsidRPr="00063CA1" w:rsidRDefault="00063CA1" w:rsidP="00063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Спросите у ребят, что произойдет?</w:t>
      </w:r>
    </w:p>
    <w:p w:rsidR="00063CA1" w:rsidRPr="00063CA1" w:rsidRDefault="00063CA1" w:rsidP="00063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Правильно, когда дрожжи оживут и </w:t>
      </w:r>
      <w:proofErr w:type="gramStart"/>
      <w:r w:rsidRPr="0006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начнут</w:t>
      </w:r>
      <w:proofErr w:type="gramEnd"/>
      <w:r w:rsidRPr="0006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  <w:r w:rsidRPr="00063CA1">
        <w:rPr>
          <w:rFonts w:ascii="Times New Roman" w:eastAsia="Times New Roman" w:hAnsi="Times New Roman" w:cs="Times New Roman"/>
          <w:b/>
          <w:noProof/>
          <w:color w:val="90694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19929</wp:posOffset>
            </wp:positionH>
            <wp:positionV relativeFrom="paragraph">
              <wp:posOffset>-4250</wp:posOffset>
            </wp:positionV>
            <wp:extent cx="1888881" cy="1371600"/>
            <wp:effectExtent l="19050" t="0" r="0" b="0"/>
            <wp:wrapSquare wrapText="bothSides"/>
            <wp:docPr id="6" name="Рисунок 5" descr="exs10 300x218 - Занимательные опыты на кухн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s10 300x218 - Занимательные опыты на кухн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8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CA1" w:rsidRPr="00063CA1" w:rsidRDefault="00063CA1" w:rsidP="00063C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Подобный опыт с надуванием воздушного шарика можно проделать, заменив дрожжи раствором соды и уксуса.</w:t>
      </w:r>
    </w:p>
    <w:p w:rsidR="001665C8" w:rsidRDefault="001665C8" w:rsidP="00063CA1">
      <w:pPr>
        <w:pStyle w:val="a3"/>
        <w:shd w:val="clear" w:color="auto" w:fill="FFFFFF"/>
        <w:tabs>
          <w:tab w:val="left" w:pos="2672"/>
        </w:tabs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1665C8" w:rsidRDefault="001665C8" w:rsidP="00063CA1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414709" w:rsidRDefault="00414709" w:rsidP="00063CA1">
      <w:pPr>
        <w:jc w:val="both"/>
      </w:pPr>
    </w:p>
    <w:sectPr w:rsidR="00414709" w:rsidSect="00063CA1">
      <w:pgSz w:w="11906" w:h="16838"/>
      <w:pgMar w:top="567" w:right="851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65C8"/>
    <w:rsid w:val="00063CA1"/>
    <w:rsid w:val="001665C8"/>
    <w:rsid w:val="003A2A7A"/>
    <w:rsid w:val="003D3108"/>
    <w:rsid w:val="003D47C3"/>
    <w:rsid w:val="00414709"/>
    <w:rsid w:val="00EC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zbyka.ru/deti/wp-content/uploads/2018/01/exs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2020-03-29T14:53:00Z</dcterms:created>
  <dcterms:modified xsi:type="dcterms:W3CDTF">2020-03-30T10:52:00Z</dcterms:modified>
</cp:coreProperties>
</file>